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A2" w:rsidRDefault="00F91EE8">
      <w:pPr>
        <w:spacing w:afterLines="50" w:after="156" w:line="600" w:lineRule="exact"/>
        <w:rPr>
          <w:rFonts w:ascii="Times New Roman" w:eastAsia="仿宋_GB2312" w:hAnsi="Times New Roman"/>
          <w:bCs/>
          <w:spacing w:val="-4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bCs/>
          <w:spacing w:val="-4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pacing w:val="-4"/>
          <w:sz w:val="32"/>
          <w:szCs w:val="32"/>
        </w:rPr>
        <w:t>1</w:t>
      </w:r>
    </w:p>
    <w:p w:rsidR="00813CA2" w:rsidRDefault="00F91EE8">
      <w:pPr>
        <w:spacing w:beforeLines="100" w:before="312" w:afterLines="50" w:after="156" w:line="600" w:lineRule="exact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</w:rPr>
      </w:pPr>
      <w:r>
        <w:rPr>
          <w:rFonts w:ascii="Times New Roman" w:eastAsia="方正小标宋简体" w:hAnsi="Times New Roman"/>
          <w:bCs/>
          <w:spacing w:val="-4"/>
          <w:sz w:val="44"/>
          <w:szCs w:val="44"/>
        </w:rPr>
        <w:t>中山大学第四届女教职工代表大会代表名单</w:t>
      </w:r>
    </w:p>
    <w:p w:rsidR="00813CA2" w:rsidRDefault="00F91EE8">
      <w:pPr>
        <w:spacing w:line="50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（按姓氏笔画为序</w:t>
      </w:r>
      <w:r>
        <w:rPr>
          <w:rFonts w:ascii="Times New Roman" w:eastAsia="仿宋_GB2312" w:hAnsi="Times New Roman"/>
          <w:b/>
          <w:sz w:val="28"/>
          <w:szCs w:val="28"/>
        </w:rPr>
        <w:t>，</w:t>
      </w:r>
      <w:r>
        <w:rPr>
          <w:rFonts w:ascii="Times New Roman" w:eastAsia="仿宋_GB2312" w:hAnsi="Times New Roman"/>
          <w:b/>
          <w:sz w:val="28"/>
          <w:szCs w:val="28"/>
        </w:rPr>
        <w:t>共</w:t>
      </w:r>
      <w:r>
        <w:rPr>
          <w:rFonts w:ascii="Times New Roman" w:eastAsia="仿宋_GB2312" w:hAnsi="Times New Roman" w:hint="eastAsia"/>
          <w:b/>
          <w:sz w:val="28"/>
          <w:szCs w:val="28"/>
        </w:rPr>
        <w:t>18</w:t>
      </w:r>
      <w:r>
        <w:rPr>
          <w:rFonts w:ascii="Times New Roman" w:eastAsia="仿宋_GB2312" w:hAnsi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/>
          <w:b/>
          <w:sz w:val="28"/>
          <w:szCs w:val="28"/>
        </w:rPr>
        <w:t>人）</w:t>
      </w:r>
    </w:p>
    <w:p w:rsidR="00813CA2" w:rsidRDefault="00F91EE8">
      <w:pPr>
        <w:spacing w:beforeLines="200" w:before="624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中国语言文学系（</w:t>
      </w:r>
      <w:r>
        <w:rPr>
          <w:rFonts w:ascii="Times New Roman" w:eastAsia="仿宋_GB2312" w:hAnsi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于海燕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王霄冰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李晓红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郭冰茹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历史系（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于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薇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徐翠丰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哲学系（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萍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江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璐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社会学与人类学学院（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李宁利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杨小柳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博雅学院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龙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波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慧</w:t>
      </w:r>
    </w:p>
    <w:p w:rsidR="00813CA2" w:rsidRDefault="00F91EE8">
      <w:pPr>
        <w:spacing w:beforeLines="100" w:before="312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岭南学院（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ind w:left="128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王夏阳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关红玲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李胜兰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林道谧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外国语学院（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徐爱红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法学院</w:t>
      </w:r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李洁琼</w:t>
      </w:r>
    </w:p>
    <w:p w:rsidR="00813CA2" w:rsidRDefault="00F91EE8">
      <w:pPr>
        <w:spacing w:beforeLines="100" w:before="312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政治与公共事务管理学院（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牛美丽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刘亚平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管理学院（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陈融融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施卓敏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梁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琦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谢曼华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马克思主义学院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徐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亮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心理学系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岳珍珠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黄敏儿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潘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静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传播与设计学院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林淑金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资讯管理学院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唐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琼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数学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万安华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张俊玉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物理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许东黎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赵福利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化学学院（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ind w:left="128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汪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波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艺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地理科学与规划学院（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军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邱建秀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游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燕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生命科学学院（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ind w:left="1328" w:hangingChars="415" w:hanging="13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张斯虹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陈月琴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陈琼珠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婷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贺凌艳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材料科学与工程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刘军民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宋树芹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电子与信息工程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邓少芝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数据科学与计算机学院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方艳梅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卢宇彤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周杰英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郭雪梅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环境科学与工程学院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刘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玉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杨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欣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中山医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霞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汪雪兰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公共卫生学院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侯孟君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韩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玲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药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晶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黄志纾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护理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张美芬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林小玲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体育部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李朝阳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中国语言文学系</w:t>
      </w:r>
      <w:r>
        <w:rPr>
          <w:rFonts w:ascii="Times New Roman" w:eastAsia="仿宋_GB2312" w:hAnsi="Times New Roman"/>
          <w:b/>
          <w:bCs/>
          <w:sz w:val="32"/>
          <w:szCs w:val="32"/>
        </w:rPr>
        <w:t>（珠海）（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杨蓥莹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华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历史学系（珠海）（</w:t>
      </w:r>
      <w:r>
        <w:rPr>
          <w:rFonts w:ascii="Times New Roman" w:eastAsia="仿宋_GB2312" w:hAnsi="Times New Roman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杜丽红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万忠娟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许美祺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哲学系（珠海）（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屈琼斐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数学学院（珠海）（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燕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国际金融学院（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周天芸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国际翻译学院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毕雪飞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刘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宇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国际关系学院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任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范若兰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旅游学院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徐红罡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物理与天文学院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郝雅娟</w:t>
      </w:r>
    </w:p>
    <w:p w:rsidR="00813CA2" w:rsidRDefault="00F91EE8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br w:type="page"/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大气科学学院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慧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海洋科学学院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艾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彬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地球科学与工程学院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照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中法核工程与技术学院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Joanna  SITNIK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徐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瑶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土木工程学院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郑媛媛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医学院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徐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培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公共卫生学院（深圳）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汪宗芳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药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深圳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付艳艳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电子与通信工程</w:t>
      </w:r>
      <w:r>
        <w:rPr>
          <w:rFonts w:ascii="Times New Roman" w:eastAsia="仿宋_GB2312" w:hAnsi="Times New Roman"/>
          <w:b/>
          <w:bCs/>
          <w:sz w:val="32"/>
          <w:szCs w:val="32"/>
        </w:rPr>
        <w:t>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黄晓霞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智能工程学院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李熙莹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余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婷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产业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集团（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ind w:left="1120" w:hangingChars="350" w:hanging="1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区瑞珍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机关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0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王兰平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方淑琼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古小红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刘小芳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珅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劳楚华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汪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丽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杨晓萌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吴长征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吴京洪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陈诗诗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陈颖青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国亚萍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梁承勇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黄明鸣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董美玲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附属第一医院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14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王大清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刘阳萍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肖英莲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张映芬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陈志群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曦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骆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高明榕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黄天雯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龚未池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谢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谢小兰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孙逸仙纪念医院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叶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冯晓玲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朱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胤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伍俊妍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励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邵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霞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附属第三医院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8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王秀珊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陈幼明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陈妙霞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陈燕铭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范建辉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赵婉文</w:t>
      </w:r>
    </w:p>
    <w:p w:rsidR="00813CA2" w:rsidRDefault="00F91EE8">
      <w:pPr>
        <w:spacing w:line="54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侯红瑛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中山眼科中心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8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肖惠明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陈伟蓉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陈蔼环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欧阳宏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夏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梁小玲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魏广剡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肿瘤防治中心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7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丁朝霞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刘继红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孙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颖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辛明珠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曹蔚玮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蒋蓉蓉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覃惠英</w:t>
      </w:r>
    </w:p>
    <w:p w:rsidR="00813CA2" w:rsidRDefault="00F91EE8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br w:type="page"/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光</w:t>
      </w:r>
      <w:r>
        <w:rPr>
          <w:rFonts w:ascii="Times New Roman" w:eastAsia="仿宋_GB2312" w:hAnsi="Times New Roman"/>
          <w:b/>
          <w:bCs/>
          <w:sz w:val="32"/>
          <w:szCs w:val="32"/>
        </w:rPr>
        <w:t>华口腔医学院</w:t>
      </w:r>
      <w:r>
        <w:rPr>
          <w:rFonts w:ascii="Times New Roman" w:eastAsia="仿宋_GB2312" w:hAnsi="Times New Roman"/>
          <w:b/>
          <w:bCs/>
          <w:sz w:val="32"/>
          <w:szCs w:val="32"/>
        </w:rPr>
        <w:t>·</w:t>
      </w:r>
      <w:r>
        <w:rPr>
          <w:rFonts w:ascii="Times New Roman" w:eastAsia="仿宋_GB2312" w:hAnsi="Times New Roman"/>
          <w:b/>
          <w:bCs/>
          <w:sz w:val="32"/>
          <w:szCs w:val="32"/>
        </w:rPr>
        <w:t>附属口腔医院（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8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王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智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许俊卿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陈小华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林丽婷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洪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黄宇蕾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英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附属第五医院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洋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孙巧妹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杨小月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宋丽青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尚斌芳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夏瑾瑜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附属第六医院（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成文利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邬利娜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刘杰敏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群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李汉荣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附属第七医院（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许红璐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纯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813CA2" w:rsidRDefault="00F91EE8">
      <w:pPr>
        <w:spacing w:beforeLines="50" w:before="156" w:line="540" w:lineRule="atLeas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附属第八医院</w:t>
      </w: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/>
          <w:b/>
          <w:bCs/>
          <w:sz w:val="32"/>
          <w:szCs w:val="32"/>
        </w:rPr>
        <w:t>7</w:t>
      </w:r>
      <w:r>
        <w:rPr>
          <w:rFonts w:ascii="Times New Roman" w:eastAsia="仿宋_GB2312" w:hAnsi="Times New Roman"/>
          <w:b/>
          <w:bCs/>
          <w:sz w:val="32"/>
          <w:szCs w:val="32"/>
        </w:rPr>
        <w:t>人）</w:t>
      </w:r>
    </w:p>
    <w:p w:rsidR="00813CA2" w:rsidRDefault="00F91EE8">
      <w:pPr>
        <w:spacing w:line="540" w:lineRule="atLeas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涛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陈碧琴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郑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赵丽娥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程洁敏</w:t>
      </w:r>
    </w:p>
    <w:sectPr w:rsidR="00813CA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E8" w:rsidRDefault="00F91EE8" w:rsidP="00F91EE8">
      <w:r>
        <w:separator/>
      </w:r>
    </w:p>
  </w:endnote>
  <w:endnote w:type="continuationSeparator" w:id="0">
    <w:p w:rsidR="00F91EE8" w:rsidRDefault="00F91EE8" w:rsidP="00F9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E8" w:rsidRDefault="00F91EE8" w:rsidP="00F91EE8">
      <w:r>
        <w:separator/>
      </w:r>
    </w:p>
  </w:footnote>
  <w:footnote w:type="continuationSeparator" w:id="0">
    <w:p w:rsidR="00F91EE8" w:rsidRDefault="00F91EE8" w:rsidP="00F9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A94"/>
    <w:rsid w:val="00001C8C"/>
    <w:rsid w:val="00060A47"/>
    <w:rsid w:val="000F07A7"/>
    <w:rsid w:val="00194E31"/>
    <w:rsid w:val="001A4A4A"/>
    <w:rsid w:val="001B1F4C"/>
    <w:rsid w:val="001E2DF0"/>
    <w:rsid w:val="00206DA4"/>
    <w:rsid w:val="00240F08"/>
    <w:rsid w:val="00251FC6"/>
    <w:rsid w:val="002C6C4C"/>
    <w:rsid w:val="00305933"/>
    <w:rsid w:val="00413BA0"/>
    <w:rsid w:val="004D12B8"/>
    <w:rsid w:val="00521A94"/>
    <w:rsid w:val="00574EF7"/>
    <w:rsid w:val="005B7244"/>
    <w:rsid w:val="00617633"/>
    <w:rsid w:val="0069536C"/>
    <w:rsid w:val="006B25BA"/>
    <w:rsid w:val="0070224D"/>
    <w:rsid w:val="007E70C0"/>
    <w:rsid w:val="00801FC0"/>
    <w:rsid w:val="00802793"/>
    <w:rsid w:val="00813CA2"/>
    <w:rsid w:val="008433AE"/>
    <w:rsid w:val="008863C1"/>
    <w:rsid w:val="008A7250"/>
    <w:rsid w:val="008C59C6"/>
    <w:rsid w:val="008F52BD"/>
    <w:rsid w:val="009B6CF0"/>
    <w:rsid w:val="00A34B67"/>
    <w:rsid w:val="00A74CF4"/>
    <w:rsid w:val="00A86E46"/>
    <w:rsid w:val="00AC04C4"/>
    <w:rsid w:val="00B80227"/>
    <w:rsid w:val="00BE23F7"/>
    <w:rsid w:val="00C200C7"/>
    <w:rsid w:val="00C23FD1"/>
    <w:rsid w:val="00C35462"/>
    <w:rsid w:val="00CA56AD"/>
    <w:rsid w:val="00CB414E"/>
    <w:rsid w:val="00DA3099"/>
    <w:rsid w:val="00E016DB"/>
    <w:rsid w:val="00E04B7B"/>
    <w:rsid w:val="00E2269D"/>
    <w:rsid w:val="00F074BB"/>
    <w:rsid w:val="00F115FB"/>
    <w:rsid w:val="00F7067B"/>
    <w:rsid w:val="00F72A30"/>
    <w:rsid w:val="00F91EE8"/>
    <w:rsid w:val="00FB0415"/>
    <w:rsid w:val="069C559F"/>
    <w:rsid w:val="0A0D0D54"/>
    <w:rsid w:val="0D017DCF"/>
    <w:rsid w:val="115723A4"/>
    <w:rsid w:val="16AF2DC7"/>
    <w:rsid w:val="1B835672"/>
    <w:rsid w:val="233732C7"/>
    <w:rsid w:val="23EC6E65"/>
    <w:rsid w:val="31FF3092"/>
    <w:rsid w:val="32F75588"/>
    <w:rsid w:val="358C2DBD"/>
    <w:rsid w:val="39582D6C"/>
    <w:rsid w:val="426F77DC"/>
    <w:rsid w:val="43327F9B"/>
    <w:rsid w:val="456815B5"/>
    <w:rsid w:val="500E0F18"/>
    <w:rsid w:val="51D12AA2"/>
    <w:rsid w:val="54BB564E"/>
    <w:rsid w:val="5B857B78"/>
    <w:rsid w:val="5DC03391"/>
    <w:rsid w:val="6377451A"/>
    <w:rsid w:val="64AE319B"/>
    <w:rsid w:val="655F21F8"/>
    <w:rsid w:val="65A121D1"/>
    <w:rsid w:val="67327D97"/>
    <w:rsid w:val="6B885EA4"/>
    <w:rsid w:val="6CD97AAB"/>
    <w:rsid w:val="70191B82"/>
    <w:rsid w:val="7AE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1340404-AF3E-4F37-BCB8-B71211A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b/>
      <w:bCs/>
      <w:sz w:val="28"/>
    </w:rPr>
  </w:style>
  <w:style w:type="paragraph" w:styleId="a5">
    <w:name w:val="Body Text Indent"/>
    <w:basedOn w:val="a"/>
    <w:link w:val="a6"/>
    <w:qFormat/>
    <w:pPr>
      <w:spacing w:line="520" w:lineRule="exact"/>
      <w:ind w:left="-120" w:firstLineChars="144" w:firstLine="403"/>
    </w:pPr>
    <w:rPr>
      <w:rFonts w:ascii="Times New Roman" w:eastAsia="楷体_GB2312" w:hAnsi="Times New Roman"/>
      <w:sz w:val="28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563C1"/>
      <w:u w:val="single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b/>
      <w:bCs/>
      <w:sz w:val="28"/>
      <w:szCs w:val="20"/>
    </w:rPr>
  </w:style>
  <w:style w:type="character" w:customStyle="1" w:styleId="text1">
    <w:name w:val="text1"/>
    <w:qFormat/>
    <w:rPr>
      <w:sz w:val="20"/>
      <w:szCs w:val="20"/>
      <w:u w:val="none"/>
    </w:rPr>
  </w:style>
  <w:style w:type="character" w:customStyle="1" w:styleId="style3">
    <w:name w:val="style3"/>
    <w:basedOn w:val="a0"/>
    <w:qFormat/>
  </w:style>
  <w:style w:type="paragraph" w:customStyle="1" w:styleId="Char">
    <w:name w:val="Char"/>
    <w:basedOn w:val="a"/>
    <w:qFormat/>
    <w:pPr>
      <w:spacing w:line="360" w:lineRule="auto"/>
    </w:pPr>
    <w:rPr>
      <w:rFonts w:ascii="仿宋_GB2312" w:hAnsi="Times New Roman"/>
      <w:b/>
      <w:sz w:val="30"/>
      <w:szCs w:val="32"/>
    </w:rPr>
  </w:style>
  <w:style w:type="character" w:customStyle="1" w:styleId="a6">
    <w:name w:val="正文文本缩进 字符"/>
    <w:basedOn w:val="a0"/>
    <w:link w:val="a5"/>
    <w:qFormat/>
    <w:rPr>
      <w:rFonts w:ascii="Times New Roman" w:eastAsia="楷体_GB2312" w:hAnsi="Times New Roman" w:cs="Times New Roman"/>
      <w:sz w:val="28"/>
      <w:szCs w:val="24"/>
    </w:rPr>
  </w:style>
  <w:style w:type="character" w:customStyle="1" w:styleId="aa">
    <w:name w:val="页脚 字符"/>
    <w:basedOn w:val="a0"/>
    <w:link w:val="a9"/>
    <w:qFormat/>
    <w:rPr>
      <w:rFonts w:ascii="宋体" w:eastAsia="宋体" w:hAnsi="宋体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宋体" w:eastAsia="宋体" w:hAnsi="宋体" w:cs="Times New Roman"/>
      <w:sz w:val="18"/>
      <w:szCs w:val="18"/>
    </w:rPr>
  </w:style>
  <w:style w:type="paragraph" w:customStyle="1" w:styleId="Af1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8">
    <w:name w:val="批注框文本 字符"/>
    <w:basedOn w:val="a0"/>
    <w:link w:val="a7"/>
    <w:qFormat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SYSU</cp:lastModifiedBy>
  <cp:revision>2</cp:revision>
  <cp:lastPrinted>2020-09-03T02:29:00Z</cp:lastPrinted>
  <dcterms:created xsi:type="dcterms:W3CDTF">2020-09-07T00:48:00Z</dcterms:created>
  <dcterms:modified xsi:type="dcterms:W3CDTF">2020-09-07T00:48:00Z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